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54FC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11.04.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E6623A">
        <w:rPr>
          <w:sz w:val="26"/>
        </w:rPr>
        <w:t>3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2537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85C4B" w:rsidRDefault="005954F3" w:rsidP="00DB4CCE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</w:p>
    <w:p w:rsidR="00DB4CCE" w:rsidRPr="00DB4CCE" w:rsidRDefault="00DB4CCE" w:rsidP="00DB4CCE"/>
    <w:p w:rsidR="00F876F1" w:rsidRPr="00CD78E9" w:rsidRDefault="00F53BFD" w:rsidP="00F876F1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1B50B4" w:rsidRPr="001B50B4">
        <w:rPr>
          <w:sz w:val="26"/>
        </w:rPr>
        <w:t xml:space="preserve">Керимова </w:t>
      </w:r>
      <w:proofErr w:type="spellStart"/>
      <w:r w:rsidR="001B50B4" w:rsidRPr="001B50B4">
        <w:rPr>
          <w:sz w:val="26"/>
        </w:rPr>
        <w:t>Р.З.о</w:t>
      </w:r>
      <w:proofErr w:type="spellEnd"/>
      <w:r w:rsidR="001B50B4" w:rsidRPr="001B50B4">
        <w:rPr>
          <w:sz w:val="26"/>
        </w:rPr>
        <w:t>.</w:t>
      </w:r>
      <w:r w:rsidR="001B50B4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622120" w:rsidRPr="00622120">
        <w:rPr>
          <w:sz w:val="26"/>
        </w:rPr>
        <w:t xml:space="preserve"> </w:t>
      </w:r>
      <w:r w:rsidR="009E34F7">
        <w:rPr>
          <w:sz w:val="26"/>
        </w:rPr>
        <w:t>«</w:t>
      </w:r>
      <w:r w:rsidR="001B50B4">
        <w:rPr>
          <w:sz w:val="26"/>
        </w:rPr>
        <w:t>магазины</w:t>
      </w:r>
      <w:r w:rsidR="00E6623A">
        <w:rPr>
          <w:sz w:val="26"/>
        </w:rPr>
        <w:t>»</w:t>
      </w:r>
      <w:r w:rsidR="00AC7ACA">
        <w:rPr>
          <w:sz w:val="26"/>
        </w:rPr>
        <w:t xml:space="preserve">, </w:t>
      </w:r>
      <w:r w:rsidR="00F876F1" w:rsidRPr="00781556">
        <w:rPr>
          <w:sz w:val="26"/>
          <w:szCs w:val="26"/>
        </w:rPr>
        <w:t>в соответствии с требованиями п. 6 ст. 37, ст. 39 Градостроительного кодекса Российской Федерации, 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</w:t>
      </w:r>
      <w:r w:rsidR="009075B3">
        <w:rPr>
          <w:sz w:val="26"/>
          <w:szCs w:val="26"/>
        </w:rPr>
        <w:t> </w:t>
      </w:r>
      <w:r w:rsidR="00F876F1" w:rsidRPr="00781556">
        <w:rPr>
          <w:sz w:val="26"/>
          <w:szCs w:val="26"/>
        </w:rPr>
        <w:t>11-239</w:t>
      </w:r>
      <w:r w:rsidR="00F876F1">
        <w:rPr>
          <w:sz w:val="26"/>
          <w:szCs w:val="26"/>
        </w:rPr>
        <w:t>,</w:t>
      </w:r>
      <w:r w:rsidR="00F876F1" w:rsidRPr="008F29AD">
        <w:rPr>
          <w:sz w:val="26"/>
          <w:szCs w:val="26"/>
        </w:rPr>
        <w:t xml:space="preserve"> </w:t>
      </w:r>
      <w:r w:rsidR="009075B3" w:rsidRPr="00781556">
        <w:rPr>
          <w:sz w:val="26"/>
          <w:szCs w:val="26"/>
        </w:rPr>
        <w:t>раздел</w:t>
      </w:r>
      <w:r w:rsidR="00C06BB0">
        <w:rPr>
          <w:sz w:val="26"/>
          <w:szCs w:val="26"/>
        </w:rPr>
        <w:t>а</w:t>
      </w:r>
      <w:r w:rsidR="009075B3" w:rsidRPr="00781556">
        <w:rPr>
          <w:sz w:val="26"/>
          <w:szCs w:val="26"/>
        </w:rPr>
        <w:t xml:space="preserve"> </w:t>
      </w:r>
      <w:r w:rsidR="00417F23">
        <w:rPr>
          <w:sz w:val="26"/>
          <w:szCs w:val="26"/>
        </w:rPr>
        <w:t>1</w:t>
      </w:r>
      <w:r w:rsidR="009410FD">
        <w:rPr>
          <w:sz w:val="26"/>
          <w:szCs w:val="26"/>
        </w:rPr>
        <w:t xml:space="preserve"> подраздел </w:t>
      </w:r>
      <w:r w:rsidR="00417F23">
        <w:rPr>
          <w:sz w:val="26"/>
          <w:szCs w:val="26"/>
        </w:rPr>
        <w:t>1</w:t>
      </w:r>
      <w:r w:rsidR="00E6623A">
        <w:rPr>
          <w:sz w:val="26"/>
          <w:szCs w:val="26"/>
        </w:rPr>
        <w:t>.</w:t>
      </w:r>
      <w:r w:rsidR="00417F23">
        <w:rPr>
          <w:sz w:val="26"/>
          <w:szCs w:val="26"/>
        </w:rPr>
        <w:t>2</w:t>
      </w:r>
      <w:r w:rsidR="009075B3" w:rsidRPr="00781556">
        <w:rPr>
          <w:sz w:val="26"/>
          <w:szCs w:val="26"/>
        </w:rPr>
        <w:t xml:space="preserve"> Части I</w:t>
      </w:r>
      <w:r w:rsidR="00FE532D" w:rsidRPr="00FE532D">
        <w:rPr>
          <w:sz w:val="26"/>
          <w:szCs w:val="26"/>
        </w:rPr>
        <w:t xml:space="preserve">II </w:t>
      </w:r>
      <w:r w:rsidR="00F876F1" w:rsidRPr="00781556">
        <w:rPr>
          <w:sz w:val="26"/>
          <w:szCs w:val="26"/>
        </w:rPr>
        <w:t>Правил землепользования и застройки муниципального образования город Норильск, утвержденным</w:t>
      </w:r>
      <w:r w:rsidR="00F876F1">
        <w:rPr>
          <w:sz w:val="26"/>
          <w:szCs w:val="26"/>
        </w:rPr>
        <w:t>и</w:t>
      </w:r>
      <w:r w:rsidR="00F876F1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F876F1" w:rsidRPr="00444039">
        <w:rPr>
          <w:sz w:val="26"/>
          <w:szCs w:val="26"/>
        </w:rPr>
        <w:t xml:space="preserve"> </w:t>
      </w:r>
      <w:r w:rsidR="00220826">
        <w:rPr>
          <w:sz w:val="26"/>
          <w:szCs w:val="26"/>
        </w:rPr>
        <w:t xml:space="preserve">учитывая </w:t>
      </w:r>
      <w:r w:rsidR="001B50B4">
        <w:rPr>
          <w:sz w:val="26"/>
          <w:szCs w:val="26"/>
        </w:rPr>
        <w:t>рекомендации</w:t>
      </w:r>
      <w:r w:rsidR="00220826">
        <w:rPr>
          <w:sz w:val="26"/>
          <w:szCs w:val="26"/>
        </w:rPr>
        <w:t xml:space="preserve"> и заключение о результатах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622120" w:rsidRPr="00622120">
        <w:rPr>
          <w:sz w:val="26"/>
        </w:rPr>
        <w:t xml:space="preserve"> </w:t>
      </w:r>
      <w:r w:rsidR="00C06BB0" w:rsidRPr="00C06BB0">
        <w:rPr>
          <w:sz w:val="26"/>
          <w:szCs w:val="26"/>
        </w:rPr>
        <w:t>«</w:t>
      </w:r>
      <w:r w:rsidR="001B50B4">
        <w:rPr>
          <w:sz w:val="26"/>
        </w:rPr>
        <w:t>магазины</w:t>
      </w:r>
      <w:r w:rsidR="00C06BB0" w:rsidRPr="00C06BB0">
        <w:rPr>
          <w:sz w:val="26"/>
          <w:szCs w:val="26"/>
        </w:rPr>
        <w:t>»</w:t>
      </w:r>
      <w:r w:rsidR="00825CBE" w:rsidRPr="00825CBE">
        <w:rPr>
          <w:sz w:val="26"/>
        </w:rPr>
        <w:t>, распол</w:t>
      </w:r>
      <w:r w:rsidR="001D0583">
        <w:rPr>
          <w:sz w:val="26"/>
        </w:rPr>
        <w:t xml:space="preserve">оженного в территориальной </w:t>
      </w:r>
      <w:r w:rsidR="00D10C48">
        <w:rPr>
          <w:sz w:val="26"/>
        </w:rPr>
        <w:t xml:space="preserve">зоне </w:t>
      </w:r>
      <w:r w:rsidR="001B50B4">
        <w:rPr>
          <w:sz w:val="26"/>
        </w:rPr>
        <w:t>застройки многоэтажными жилыми домами 9 этажей и выше</w:t>
      </w:r>
      <w:r w:rsidR="00D10C48" w:rsidRPr="00D10C48">
        <w:rPr>
          <w:sz w:val="26"/>
        </w:rPr>
        <w:t xml:space="preserve"> </w:t>
      </w:r>
      <w:r w:rsidR="0053785E">
        <w:rPr>
          <w:sz w:val="26"/>
        </w:rPr>
        <w:t>(</w:t>
      </w:r>
      <w:r w:rsidR="001B50B4">
        <w:rPr>
          <w:sz w:val="26"/>
        </w:rPr>
        <w:t>Ж-2</w:t>
      </w:r>
      <w:r w:rsidR="0053785E">
        <w:rPr>
          <w:sz w:val="26"/>
        </w:rPr>
        <w:t>)</w:t>
      </w:r>
      <w:r w:rsidR="000B0ABE" w:rsidRPr="000B0ABE">
        <w:rPr>
          <w:sz w:val="26"/>
        </w:rPr>
        <w:t xml:space="preserve"> </w:t>
      </w:r>
      <w:r w:rsidR="0053785E">
        <w:rPr>
          <w:sz w:val="26"/>
        </w:rPr>
        <w:t>по адресу</w:t>
      </w:r>
      <w:r w:rsidR="00192007">
        <w:rPr>
          <w:sz w:val="26"/>
        </w:rPr>
        <w:t>:</w:t>
      </w:r>
      <w:r w:rsidR="00192007" w:rsidRPr="00192007">
        <w:rPr>
          <w:sz w:val="26"/>
          <w:szCs w:val="26"/>
        </w:rPr>
        <w:t xml:space="preserve"> </w:t>
      </w:r>
      <w:r w:rsidR="001B50B4" w:rsidRPr="001B50B4">
        <w:rPr>
          <w:sz w:val="26"/>
          <w:szCs w:val="26"/>
        </w:rPr>
        <w:t>Российская Федерация, Красноярский край, городской округ город Норильск, район улицы Лауреатов, 65</w:t>
      </w:r>
      <w:r w:rsidR="009D7AC7">
        <w:rPr>
          <w:sz w:val="26"/>
        </w:rPr>
        <w:t>.</w:t>
      </w:r>
    </w:p>
    <w:p w:rsidR="0074677F" w:rsidRPr="00D52962" w:rsidRDefault="0074677F" w:rsidP="0074677F">
      <w:pPr>
        <w:pStyle w:val="23"/>
        <w:tabs>
          <w:tab w:val="clear" w:pos="1080"/>
          <w:tab w:val="left" w:pos="851"/>
          <w:tab w:val="left" w:pos="993"/>
        </w:tabs>
        <w:ind w:right="45" w:firstLine="709"/>
        <w:rPr>
          <w:szCs w:val="26"/>
        </w:rPr>
      </w:pPr>
      <w:r w:rsidRPr="00D52962">
        <w:rPr>
          <w:szCs w:val="26"/>
        </w:rPr>
        <w:t>2.</w:t>
      </w:r>
      <w:r w:rsidRPr="00D52962">
        <w:rPr>
          <w:szCs w:val="26"/>
        </w:rPr>
        <w:tab/>
        <w:t xml:space="preserve">Управлению по градостроительству и землепользованию Администрации города Норильска направить копию настоящего распоряжения в адрес </w:t>
      </w:r>
      <w:r w:rsidR="001B50B4">
        <w:t xml:space="preserve">Керимова </w:t>
      </w:r>
      <w:proofErr w:type="spellStart"/>
      <w:r w:rsidR="001B50B4">
        <w:t>Расима</w:t>
      </w:r>
      <w:proofErr w:type="spellEnd"/>
      <w:r w:rsidR="001B50B4">
        <w:t xml:space="preserve"> </w:t>
      </w:r>
      <w:proofErr w:type="spellStart"/>
      <w:r w:rsidR="001B50B4">
        <w:t>Зияддин</w:t>
      </w:r>
      <w:proofErr w:type="spellEnd"/>
      <w:r w:rsidR="001B50B4">
        <w:t xml:space="preserve"> </w:t>
      </w:r>
      <w:proofErr w:type="spellStart"/>
      <w:r w:rsidR="001B50B4">
        <w:t>оглы</w:t>
      </w:r>
      <w:proofErr w:type="spellEnd"/>
      <w:r>
        <w:t xml:space="preserve"> </w:t>
      </w:r>
      <w:r w:rsidRPr="00D52962">
        <w:rPr>
          <w:szCs w:val="26"/>
        </w:rPr>
        <w:t>в установленный срок.</w:t>
      </w:r>
    </w:p>
    <w:p w:rsidR="00F876F1" w:rsidRPr="00332571" w:rsidRDefault="00F876F1" w:rsidP="00F876F1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F876F1" w:rsidRDefault="00F876F1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74677F" w:rsidRPr="005F2D95" w:rsidRDefault="0074677F" w:rsidP="00F876F1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5.</w:t>
      </w:r>
      <w:r>
        <w:rPr>
          <w:szCs w:val="26"/>
        </w:rPr>
        <w:tab/>
        <w:t>Настоящее распоряжение вступает в силу с момента издания и действует в течение одного года.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1B50B4" w:rsidRDefault="001B50B4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</w:p>
    <w:p w:rsidR="00F02D8D" w:rsidRDefault="00F02D8D" w:rsidP="00504A19">
      <w:pPr>
        <w:ind w:right="-619"/>
        <w:rPr>
          <w:sz w:val="22"/>
          <w:szCs w:val="22"/>
        </w:rPr>
      </w:pPr>
    </w:p>
    <w:p w:rsidR="00F02D8D" w:rsidRDefault="00F02D8D" w:rsidP="00504A19">
      <w:pPr>
        <w:ind w:right="-619"/>
        <w:rPr>
          <w:sz w:val="22"/>
          <w:szCs w:val="22"/>
        </w:rPr>
      </w:pPr>
    </w:p>
    <w:p w:rsidR="007079AB" w:rsidRDefault="007079AB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7079AB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55187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B50B4"/>
    <w:rsid w:val="001D0583"/>
    <w:rsid w:val="001D5ADD"/>
    <w:rsid w:val="001D7E2D"/>
    <w:rsid w:val="001F60B0"/>
    <w:rsid w:val="00210CE8"/>
    <w:rsid w:val="00211076"/>
    <w:rsid w:val="0022082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17F23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A0AEE"/>
    <w:rsid w:val="004A5451"/>
    <w:rsid w:val="004B3ABB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3785E"/>
    <w:rsid w:val="00543236"/>
    <w:rsid w:val="00543463"/>
    <w:rsid w:val="00543E2E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86A9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4FC8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77F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284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207DE"/>
    <w:rsid w:val="0093013B"/>
    <w:rsid w:val="009310C5"/>
    <w:rsid w:val="009408BC"/>
    <w:rsid w:val="009410FD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3AAC"/>
    <w:rsid w:val="00AA6C33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5C39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10C48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B0B7E"/>
    <w:rsid w:val="00DB4CCE"/>
    <w:rsid w:val="00DC2294"/>
    <w:rsid w:val="00DC6791"/>
    <w:rsid w:val="00DE3B43"/>
    <w:rsid w:val="00DE3FB4"/>
    <w:rsid w:val="00DF2E15"/>
    <w:rsid w:val="00DF4749"/>
    <w:rsid w:val="00E04120"/>
    <w:rsid w:val="00E056BB"/>
    <w:rsid w:val="00E10B52"/>
    <w:rsid w:val="00E1519D"/>
    <w:rsid w:val="00E17969"/>
    <w:rsid w:val="00E24369"/>
    <w:rsid w:val="00E2531D"/>
    <w:rsid w:val="00E27F88"/>
    <w:rsid w:val="00E31FAF"/>
    <w:rsid w:val="00E329EC"/>
    <w:rsid w:val="00E43222"/>
    <w:rsid w:val="00E50FC1"/>
    <w:rsid w:val="00E52927"/>
    <w:rsid w:val="00E6623A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5C24"/>
    <w:rsid w:val="00FB1FC3"/>
    <w:rsid w:val="00FB3261"/>
    <w:rsid w:val="00FD1D7D"/>
    <w:rsid w:val="00FE1D52"/>
    <w:rsid w:val="00FE532D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EFDA-F77C-4A50-80CB-A040B875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2023-04-11T03:25:00Z</cp:lastPrinted>
  <dcterms:created xsi:type="dcterms:W3CDTF">2023-04-03T03:03:00Z</dcterms:created>
  <dcterms:modified xsi:type="dcterms:W3CDTF">2023-04-11T03:26:00Z</dcterms:modified>
</cp:coreProperties>
</file>